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56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56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56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72"/>
          <w:szCs w:val="72"/>
        </w:rPr>
      </w:pPr>
      <w:bookmarkStart w:id="0" w:name="_GoBack"/>
      <w:bookmarkEnd w:id="0"/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  <w:t xml:space="preserve">  成都环境投资集团有限公司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  <w:t>公开选聘报名表</w:t>
      </w:r>
    </w:p>
    <w:p>
      <w:pPr>
        <w:spacing w:line="1000" w:lineRule="exact"/>
        <w:ind w:firstLine="1100" w:firstLineChars="250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姓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名：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</w:t>
      </w: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现任职务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</w:t>
      </w: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应聘职位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</w:t>
      </w: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电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话：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>　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>　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>　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</w:t>
      </w:r>
    </w:p>
    <w:p>
      <w:pPr>
        <w:spacing w:line="1000" w:lineRule="exact"/>
        <w:ind w:firstLine="440" w:firstLineChars="100"/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</w:pPr>
    </w:p>
    <w:p>
      <w:pPr>
        <w:spacing w:line="1000" w:lineRule="exact"/>
        <w:ind w:firstLine="440" w:firstLineChars="100"/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</w:pPr>
    </w:p>
    <w:p>
      <w:pPr>
        <w:spacing w:line="100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填表日期：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年   月    日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br w:type="page"/>
      </w:r>
    </w:p>
    <w:p>
      <w:pPr>
        <w:spacing w:line="100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rPr>
          <w:rFonts w:hint="eastAsia"/>
        </w:rPr>
      </w:pPr>
    </w:p>
    <w:p>
      <w:pPr>
        <w:widowControl/>
        <w:jc w:val="left"/>
      </w:pPr>
      <w:r>
        <w:rPr>
          <w:kern w:val="0"/>
        </w:rPr>
        <w:br w:type="page"/>
      </w:r>
    </w:p>
    <w:tbl>
      <w:tblPr>
        <w:tblStyle w:val="4"/>
        <w:tblW w:w="9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69"/>
        <w:gridCol w:w="1701"/>
        <w:gridCol w:w="1842"/>
        <w:gridCol w:w="1654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0" w:type="dxa"/>
            <w:gridSpan w:val="6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历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近年来奖惩情况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□中央企业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上市公司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□外资企业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□合资企业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□金融单位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□机关事业单位 □高校及科研院所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资产总额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u w:val="single"/>
              </w:rPr>
              <w:t xml:space="preserve">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元，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highlight w:val="none"/>
              </w:rPr>
              <w:t>年销售额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highlight w:val="none"/>
                <w:u w:val="single"/>
              </w:rPr>
              <w:t xml:space="preserve">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highlight w:val="none"/>
              </w:rPr>
              <w:t>元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，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下属企业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家，员工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行业地位（行业排名、市场份额等）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主要产品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（服务）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5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 xml:space="preserve">   本人认可并郑重承诺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</w:t>
            </w:r>
          </w:p>
          <w:p>
            <w:pPr>
              <w:widowControl/>
              <w:spacing w:line="300" w:lineRule="exact"/>
              <w:ind w:firstLine="3900" w:firstLineChars="1500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ind w:firstLine="3900" w:firstLineChars="15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本人签名：            年   月   日                               </w:t>
            </w:r>
          </w:p>
        </w:tc>
      </w:tr>
    </w:tbl>
    <w:p>
      <w:pPr>
        <w:spacing w:line="3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38E"/>
    <w:rsid w:val="006A25F9"/>
    <w:rsid w:val="00783C88"/>
    <w:rsid w:val="00826550"/>
    <w:rsid w:val="009A738E"/>
    <w:rsid w:val="00ED4B15"/>
    <w:rsid w:val="1C296C18"/>
    <w:rsid w:val="21503FF2"/>
    <w:rsid w:val="32237654"/>
    <w:rsid w:val="3B306128"/>
    <w:rsid w:val="48E37F0B"/>
    <w:rsid w:val="5D7712DF"/>
    <w:rsid w:val="60F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成都市兴蓉投资有限公司</Company>
  <Pages>3</Pages>
  <Words>218</Words>
  <Characters>1249</Characters>
  <Lines>10</Lines>
  <Paragraphs>2</Paragraphs>
  <TotalTime>6</TotalTime>
  <ScaleCrop>false</ScaleCrop>
  <LinksUpToDate>false</LinksUpToDate>
  <CharactersWithSpaces>1465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2017-12-08T01:14:00Z</dcterms:created>
  <dc:creator>孙卉</dc:creator>
  <cp:lastModifiedBy>柳丹</cp:lastModifiedBy>
  <cp:lastPrinted>2021-07-07T01:18:00Z</cp:lastPrinted>
  <dcterms:modified xsi:type="dcterms:W3CDTF">2021-12-29T07:30:46Z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841FF2F2001649C686D14861E746DAEF</vt:lpwstr>
  </property>
</Properties>
</file>